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596" w:rsidRDefault="00B97596" w:rsidP="00B97596">
      <w:bookmarkStart w:id="0" w:name="_GoBack"/>
      <w:r>
        <w:t xml:space="preserve">PACIENTE 59 ANOS, </w:t>
      </w:r>
    </w:p>
    <w:p w:rsidR="00B97596" w:rsidRDefault="00B97596" w:rsidP="00B97596">
      <w:r>
        <w:t xml:space="preserve">RX DE </w:t>
      </w:r>
      <w:proofErr w:type="gramStart"/>
      <w:r>
        <w:t>TORAX  CARDIOMEGALIA</w:t>
      </w:r>
      <w:proofErr w:type="gramEnd"/>
      <w:r>
        <w:t xml:space="preserve"> MODERADO</w:t>
      </w:r>
    </w:p>
    <w:p w:rsidR="00B97596" w:rsidRDefault="00B97596" w:rsidP="00B97596">
      <w:r>
        <w:t>ECOCARDIO FE: 24</w:t>
      </w:r>
      <w:proofErr w:type="gramStart"/>
      <w:r>
        <w:t>%  MASSA</w:t>
      </w:r>
      <w:proofErr w:type="gramEnd"/>
      <w:r>
        <w:t xml:space="preserve"> VENTRICULAR: 295   PSAP: 44 MMHG</w:t>
      </w:r>
    </w:p>
    <w:p w:rsidR="00B97596" w:rsidRDefault="00B97596" w:rsidP="00B97596">
      <w:r>
        <w:t xml:space="preserve">                           HIPERTESÃO PULMONAR, DISFUNÇÃO SISTOLICA DO VENTRICULO ESQUERDO</w:t>
      </w:r>
    </w:p>
    <w:p w:rsidR="00B97596" w:rsidRDefault="00B97596" w:rsidP="00B97596">
      <w:r>
        <w:t xml:space="preserve">                           INSUFICIENCIA MITRAL MODERADA A IMPORTANTE.</w:t>
      </w:r>
    </w:p>
    <w:p w:rsidR="00B97596" w:rsidRDefault="00B97596" w:rsidP="00B97596">
      <w:r>
        <w:t xml:space="preserve">                           DISFUNÇÃO DIATOLICA DO VENTRICULO ESQUERDO GRAU II</w:t>
      </w:r>
    </w:p>
    <w:p w:rsidR="00B97596" w:rsidRDefault="00B97596" w:rsidP="00B97596">
      <w:r>
        <w:t xml:space="preserve">D DIMERO: 1,666   UREIA: </w:t>
      </w:r>
      <w:proofErr w:type="gramStart"/>
      <w:r>
        <w:t>45  CREAT</w:t>
      </w:r>
      <w:proofErr w:type="gramEnd"/>
      <w:r>
        <w:t>: 1,26</w:t>
      </w:r>
    </w:p>
    <w:p w:rsidR="00B97596" w:rsidRDefault="00B97596" w:rsidP="00B97596">
      <w:r>
        <w:t>CD: CONCOR 2,5 1X DIA</w:t>
      </w:r>
    </w:p>
    <w:p w:rsidR="00B97596" w:rsidRDefault="00B97596" w:rsidP="00B97596">
      <w:r>
        <w:t xml:space="preserve">        VALSARTRANA 320 1X DIA.</w:t>
      </w:r>
    </w:p>
    <w:p w:rsidR="00B97596" w:rsidRDefault="00B97596" w:rsidP="00B97596">
      <w:r>
        <w:t xml:space="preserve">        FUROSEMIDA 40 MG 1</w:t>
      </w:r>
      <w:proofErr w:type="gramStart"/>
      <w:r>
        <w:t>X,ESPEONOLACTONA</w:t>
      </w:r>
      <w:proofErr w:type="gramEnd"/>
      <w:r>
        <w:t xml:space="preserve"> 25 MG</w:t>
      </w:r>
    </w:p>
    <w:p w:rsidR="00B97596" w:rsidRDefault="00B97596" w:rsidP="00B97596">
      <w:r>
        <w:t xml:space="preserve">        CARVEDILOL 3,125 2XDIA.</w:t>
      </w:r>
    </w:p>
    <w:p w:rsidR="00B97596" w:rsidRDefault="00B97596" w:rsidP="00B97596">
      <w:r>
        <w:t xml:space="preserve">        MAREVAN 5 MG</w:t>
      </w:r>
    </w:p>
    <w:bookmarkEnd w:id="0"/>
    <w:p w:rsidR="00313A43" w:rsidRDefault="00B97596" w:rsidP="00B97596">
      <w:r>
        <w:t>.</w:t>
      </w:r>
    </w:p>
    <w:sectPr w:rsidR="00313A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96"/>
    <w:rsid w:val="00313A43"/>
    <w:rsid w:val="00B9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2B02A-E45A-4E7B-A9AA-40D9EA17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7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2024-10-17T16:46:00Z</cp:lastPrinted>
  <dcterms:created xsi:type="dcterms:W3CDTF">2024-10-17T16:45:00Z</dcterms:created>
  <dcterms:modified xsi:type="dcterms:W3CDTF">2024-10-17T16:52:00Z</dcterms:modified>
</cp:coreProperties>
</file>